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E7128" w14:textId="77777777" w:rsidR="00045E55" w:rsidRDefault="00045E55" w:rsidP="00045E55">
      <w:pPr>
        <w:pStyle w:val="1"/>
        <w:spacing w:after="120"/>
        <w:rPr>
          <w:sz w:val="42"/>
          <w:szCs w:val="42"/>
        </w:rPr>
      </w:pPr>
      <w:r>
        <w:rPr>
          <w:sz w:val="42"/>
          <w:szCs w:val="42"/>
        </w:rPr>
        <w:t>Тула: мастерская чудес и ремёсел (для детей и родителей)</w:t>
      </w:r>
    </w:p>
    <w:p w14:paraId="7CA760AC" w14:textId="500A9D96" w:rsidR="000C2E16" w:rsidRPr="000C2E16" w:rsidRDefault="000C2E16" w:rsidP="000C2E16">
      <w:pPr>
        <w:numPr>
          <w:ilvl w:val="0"/>
          <w:numId w:val="6"/>
        </w:numPr>
        <w:shd w:val="clear" w:color="auto" w:fill="F1F5F9"/>
        <w:spacing w:before="100" w:beforeAutospacing="1" w:after="100" w:afterAutospacing="1"/>
        <w:rPr>
          <w:rStyle w:val="icon"/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Продолжительность: 2 дня</w:t>
      </w:r>
    </w:p>
    <w:p w14:paraId="57441A94" w14:textId="6B82313A" w:rsidR="00045E55" w:rsidRDefault="00045E55" w:rsidP="00045E55">
      <w:pPr>
        <w:numPr>
          <w:ilvl w:val="0"/>
          <w:numId w:val="6"/>
        </w:numPr>
        <w:shd w:val="clear" w:color="auto" w:fill="F1F5F9"/>
        <w:spacing w:before="100" w:beforeAutospacing="1" w:after="100" w:afterAutospacing="1"/>
        <w:ind w:left="27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Даты: </w:t>
      </w:r>
      <w:proofErr w:type="gramStart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20.03.2026 ,</w:t>
      </w:r>
      <w:proofErr w:type="gramEnd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 21.03.2026 , 27.03.2026 , 28.03.2026 , 29.05.2026 , 30.05.2026</w:t>
      </w:r>
    </w:p>
    <w:p w14:paraId="4DB9ED32" w14:textId="77777777" w:rsidR="00045E55" w:rsidRDefault="00045E55" w:rsidP="00045E55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Описание тура</w:t>
      </w:r>
    </w:p>
    <w:p w14:paraId="70CD69E2" w14:textId="77777777" w:rsidR="00045E55" w:rsidRDefault="00045E55" w:rsidP="00045E55">
      <w:pPr>
        <w:pStyle w:val="ac"/>
      </w:pPr>
      <w:r>
        <w:t>Откройте для себя настоящую Тулу — город гениальных мастеров! Уникальная экскурсионная программа: от старинных секретов самоваров и гармоний до современных интерактивных музеев. Вместе с детьми вы попробуете себя в роли кузнеца, встретите экзотических животных и создадите духи в исторической аптеке. Это незабываемое путешествие в сердце русского ремесла!</w:t>
      </w:r>
    </w:p>
    <w:p w14:paraId="1363F153" w14:textId="77777777" w:rsidR="00045E55" w:rsidRDefault="00045E55" w:rsidP="00045E55">
      <w:pPr>
        <w:pStyle w:val="ac"/>
      </w:pPr>
      <w:r>
        <w:rPr>
          <w:b/>
          <w:bCs/>
          <w:i/>
          <w:iCs/>
          <w:color w:val="BA372A"/>
        </w:rPr>
        <w:t>Гости могут начать программу в пятницу или субботу. В случае начала программы в субботу, экскурсионный день пятницы будет проведен в воскресенье.</w:t>
      </w:r>
    </w:p>
    <w:p w14:paraId="7C2DB81E" w14:textId="77777777" w:rsidR="00045E55" w:rsidRDefault="00045E55" w:rsidP="00045E55">
      <w:pPr>
        <w:pStyle w:val="ac"/>
      </w:pPr>
    </w:p>
    <w:p w14:paraId="00FD553B" w14:textId="77777777" w:rsidR="00045E55" w:rsidRDefault="00045E55" w:rsidP="00045E55">
      <w:pPr>
        <w:pStyle w:val="3"/>
        <w:shd w:val="clear" w:color="auto" w:fill="FFECEC"/>
        <w:jc w:val="center"/>
        <w:rPr>
          <w:color w:val="C62828"/>
        </w:rPr>
      </w:pPr>
      <w:r>
        <w:rPr>
          <w:color w:val="C62828"/>
        </w:rPr>
        <w:t>Гарантированный старт группы от 1 человека</w:t>
      </w:r>
    </w:p>
    <w:p w14:paraId="11BB7581" w14:textId="77777777" w:rsidR="00045E55" w:rsidRDefault="00045E55" w:rsidP="00045E55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Маршрут тура</w:t>
      </w:r>
    </w:p>
    <w:p w14:paraId="5F978AC3" w14:textId="77777777" w:rsidR="00045E55" w:rsidRDefault="00045E55" w:rsidP="00045E55">
      <w:pPr>
        <w:pStyle w:val="ac"/>
      </w:pPr>
      <w:r>
        <w:t xml:space="preserve">Музей самоваров - Музей Гармони Деда Филимона - Обзорная экскурсия по историческому центру Тулы - Ремесленный двор </w:t>
      </w:r>
      <w:proofErr w:type="spellStart"/>
      <w:r>
        <w:t>Добродей</w:t>
      </w:r>
      <w:proofErr w:type="spellEnd"/>
      <w:r>
        <w:t xml:space="preserve"> - </w:t>
      </w:r>
      <w:proofErr w:type="spellStart"/>
      <w:r>
        <w:t>Экзотариум</w:t>
      </w:r>
      <w:proofErr w:type="spellEnd"/>
      <w:r>
        <w:t xml:space="preserve"> - Мастер-класс в Старой Тульской аптеке - Творческий кластер «Октава»</w:t>
      </w:r>
    </w:p>
    <w:p w14:paraId="53B34952" w14:textId="77777777" w:rsidR="00045E55" w:rsidRDefault="00045E55" w:rsidP="00045E55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Программа тура</w:t>
      </w:r>
    </w:p>
    <w:p w14:paraId="2010B54B" w14:textId="77777777" w:rsidR="00045E55" w:rsidRDefault="00045E55" w:rsidP="00045E55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1 день</w:t>
      </w:r>
    </w:p>
    <w:p w14:paraId="3C07C44E" w14:textId="77777777" w:rsidR="00045E55" w:rsidRDefault="00045E55" w:rsidP="00045E55">
      <w:pPr>
        <w:pStyle w:val="ac"/>
        <w:shd w:val="clear" w:color="auto" w:fill="F8F9FB"/>
        <w:spacing w:after="150" w:afterAutospacing="0"/>
      </w:pPr>
      <w:r>
        <w:rPr>
          <w:b/>
          <w:bCs/>
        </w:rPr>
        <w:t>ПЯТНИЦА или ВОСКРЕСЕНЬЕ</w:t>
      </w:r>
    </w:p>
    <w:p w14:paraId="1102B7CF" w14:textId="77777777" w:rsidR="00045E55" w:rsidRDefault="00045E55" w:rsidP="00045E55">
      <w:pPr>
        <w:pStyle w:val="ac"/>
        <w:shd w:val="clear" w:color="auto" w:fill="F8F9FB"/>
        <w:spacing w:after="150" w:afterAutospacing="0"/>
      </w:pPr>
      <w:r>
        <w:rPr>
          <w:b/>
          <w:bCs/>
        </w:rPr>
        <w:t>9:45/15:45 Сбор группы на площади Ленина (памятник Ленину)</w:t>
      </w:r>
    </w:p>
    <w:p w14:paraId="30524103" w14:textId="77777777" w:rsidR="00045E55" w:rsidRDefault="00045E55" w:rsidP="00045E55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10:00/16:00 Музей Гармони Деда Филимона</w:t>
      </w:r>
    </w:p>
    <w:p w14:paraId="5E94EE7F" w14:textId="77777777" w:rsidR="00045E55" w:rsidRDefault="00045E55" w:rsidP="00045E55">
      <w:pPr>
        <w:pStyle w:val="ac"/>
        <w:shd w:val="clear" w:color="auto" w:fill="F8F9FB"/>
        <w:spacing w:after="150" w:afterAutospacing="0"/>
      </w:pPr>
      <w:r>
        <w:t>Издавна Тула славилась мастерами-умельцами. Поэтому неудивительно, что гармонный промысел берет свое начало на Тульской земле. В музее вы узнаете о происхождении и развитии этого инструмента, о том, как совершенствовался промысел от гармоник простых конструкций, до огромных концертных баянов и аккордеонов. Коллекция музея насчитывает более 400 экспонатов. Каждая музейная гармонь уникальна в своем роде, неповторима, особенна. В музее проводятся музыкальные интерактивные экскурсии с участием профессиональных музыкантов. Программы разработаны с учетом различных возрастных групп и интересов</w:t>
      </w:r>
    </w:p>
    <w:p w14:paraId="128E793F" w14:textId="77777777" w:rsidR="00045E55" w:rsidRDefault="00045E55" w:rsidP="00045E55">
      <w:pPr>
        <w:pStyle w:val="ac"/>
        <w:shd w:val="clear" w:color="auto" w:fill="F8F9FB"/>
        <w:spacing w:after="150" w:afterAutospacing="0"/>
      </w:pPr>
      <w:r>
        <w:rPr>
          <w:b/>
          <w:bCs/>
        </w:rPr>
        <w:t>11:00/17:00 Музей Тульские самовары</w:t>
      </w:r>
      <w:r>
        <w:br/>
        <w:t xml:space="preserve">Музей «Тульские самовары» - один из самых популярных музеев города Тулы. В залах музея можно увидеть самовары, разнообразные по форме, материалу изготовления и по размерам: </w:t>
      </w:r>
      <w:r>
        <w:lastRenderedPageBreak/>
        <w:t>от 70-литрового буфетного до самовара на три капли воды. В экспозиции музея «Тульские самовары» представлены все этапы развития тульского самоварного производства с конца XVIII века до наших дней, а также история самовара как самобытного образца русского декоративно-прикладного искусства. </w:t>
      </w:r>
    </w:p>
    <w:p w14:paraId="7ECE2A11" w14:textId="77777777" w:rsidR="00045E55" w:rsidRDefault="00045E55" w:rsidP="00045E55">
      <w:pPr>
        <w:pStyle w:val="ac"/>
        <w:shd w:val="clear" w:color="auto" w:fill="F8F9FB"/>
        <w:spacing w:after="150" w:afterAutospacing="0"/>
      </w:pPr>
      <w:r>
        <w:rPr>
          <w:b/>
          <w:bCs/>
        </w:rPr>
        <w:t>12:00/18:00 Пешая Обзорная Экскурсия по городу с посещение Тульского кремля</w:t>
      </w:r>
    </w:p>
    <w:p w14:paraId="4630D99E" w14:textId="77777777" w:rsidR="00045E55" w:rsidRDefault="00045E55" w:rsidP="00045E55">
      <w:pPr>
        <w:shd w:val="clear" w:color="auto" w:fill="F8F9FB"/>
        <w:spacing w:before="100" w:beforeAutospacing="1" w:after="150"/>
      </w:pPr>
      <w:r>
        <w:t> Начните знакомство с городом гуляя по его улицам. Вы прогуляетесь по Казанской набережной, Музейному кварталу, а также посетите Тульский кремль, памятник оборонного зодчества </w:t>
      </w:r>
      <w:r>
        <w:rPr>
          <w:lang w:val="en-US"/>
        </w:rPr>
        <w:t>XVI</w:t>
      </w:r>
      <w:r>
        <w:t> в., который вот уже 500 лет не пропускает врагов к Москве.  В конце экскурсии вы легко ответите на вопросы «На сколько Тула старше Москвы?», «Сколько в Туле брендов?» и «Кто такие «</w:t>
      </w:r>
      <w:proofErr w:type="spellStart"/>
      <w:r>
        <w:t>казюки</w:t>
      </w:r>
      <w:proofErr w:type="spellEnd"/>
      <w:r>
        <w:t>»?»</w:t>
      </w:r>
    </w:p>
    <w:p w14:paraId="5B195D96" w14:textId="77777777" w:rsidR="00045E55" w:rsidRDefault="00045E55" w:rsidP="00045E55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2 день</w:t>
      </w:r>
    </w:p>
    <w:p w14:paraId="77281F80" w14:textId="77777777" w:rsidR="00045E55" w:rsidRDefault="00045E55" w:rsidP="00045E55">
      <w:pPr>
        <w:pStyle w:val="ac"/>
        <w:shd w:val="clear" w:color="auto" w:fill="F8F9FB"/>
        <w:spacing w:after="150" w:afterAutospacing="0"/>
      </w:pPr>
      <w:r>
        <w:rPr>
          <w:b/>
          <w:bCs/>
        </w:rPr>
        <w:t>СУББОТА</w:t>
      </w:r>
    </w:p>
    <w:p w14:paraId="594D73CD" w14:textId="77777777" w:rsidR="00045E55" w:rsidRDefault="00045E55" w:rsidP="00045E55">
      <w:pPr>
        <w:pStyle w:val="ac"/>
        <w:shd w:val="clear" w:color="auto" w:fill="F8F9FB"/>
        <w:spacing w:after="150" w:afterAutospacing="0"/>
      </w:pPr>
      <w:r>
        <w:rPr>
          <w:b/>
          <w:bCs/>
        </w:rPr>
        <w:t>9:30 Сбор группы на площади Ленина, (посадка в автобус)</w:t>
      </w:r>
    </w:p>
    <w:p w14:paraId="0B605485" w14:textId="77777777" w:rsidR="00045E55" w:rsidRDefault="00045E55" w:rsidP="00045E55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10:00 Ремесленный «</w:t>
      </w:r>
      <w:proofErr w:type="spellStart"/>
      <w:r>
        <w:rPr>
          <w:b/>
          <w:bCs/>
        </w:rPr>
        <w:t>Добродей</w:t>
      </w:r>
      <w:proofErr w:type="spellEnd"/>
      <w:r>
        <w:rPr>
          <w:b/>
          <w:bCs/>
        </w:rPr>
        <w:t>»</w:t>
      </w:r>
    </w:p>
    <w:p w14:paraId="09972C04" w14:textId="77777777" w:rsidR="00045E55" w:rsidRDefault="00045E55" w:rsidP="00045E55">
      <w:pPr>
        <w:pStyle w:val="ac"/>
        <w:shd w:val="clear" w:color="auto" w:fill="F8F9FB"/>
        <w:spacing w:after="150" w:afterAutospacing="0"/>
      </w:pPr>
      <w:r>
        <w:t>Настоящий дворец детских мечтаний, где каждый ребенок сможет стать мастером традиционных тульских ремёсел. Здесь можно попить чай из самовара и «поработать» в настоящей кузне.</w:t>
      </w:r>
    </w:p>
    <w:p w14:paraId="078043B0" w14:textId="77777777" w:rsidR="00045E55" w:rsidRDefault="00045E55" w:rsidP="00045E55">
      <w:pPr>
        <w:pStyle w:val="ac"/>
        <w:shd w:val="clear" w:color="auto" w:fill="F8F9FB"/>
        <w:spacing w:after="150" w:afterAutospacing="0"/>
      </w:pPr>
      <w:r>
        <w:rPr>
          <w:b/>
          <w:bCs/>
        </w:rPr>
        <w:t>12:00 «</w:t>
      </w:r>
      <w:proofErr w:type="spellStart"/>
      <w:r>
        <w:rPr>
          <w:b/>
          <w:bCs/>
        </w:rPr>
        <w:t>Экзотариум</w:t>
      </w:r>
      <w:proofErr w:type="spellEnd"/>
      <w:r>
        <w:rPr>
          <w:b/>
          <w:bCs/>
        </w:rPr>
        <w:t>»</w:t>
      </w:r>
      <w:r>
        <w:br/>
        <w:t>Знакомство с загадочным миром тропических джунглей в «</w:t>
      </w:r>
      <w:proofErr w:type="spellStart"/>
      <w:r>
        <w:t>Экзотариуме</w:t>
      </w:r>
      <w:proofErr w:type="spellEnd"/>
      <w:r>
        <w:t>». Хотите встретиться лицом к лицу с настоящей анакондой, игуаной или черепашкой-гигантом? Здесь это возможно! Научимся бережно относиться к животным и познаем секреты живой природы.</w:t>
      </w:r>
    </w:p>
    <w:p w14:paraId="5EB16D2F" w14:textId="77777777" w:rsidR="00045E55" w:rsidRDefault="00045E55" w:rsidP="00045E55">
      <w:pPr>
        <w:pStyle w:val="ac"/>
        <w:shd w:val="clear" w:color="auto" w:fill="F8F9FB"/>
        <w:spacing w:after="150" w:afterAutospacing="0"/>
      </w:pPr>
      <w:r>
        <w:rPr>
          <w:b/>
          <w:bCs/>
        </w:rPr>
        <w:t>13:30 Обед самостоятельно</w:t>
      </w:r>
    </w:p>
    <w:p w14:paraId="57B69165" w14:textId="77777777" w:rsidR="00045E55" w:rsidRDefault="00045E55" w:rsidP="00045E55">
      <w:pPr>
        <w:pStyle w:val="ac"/>
        <w:shd w:val="clear" w:color="auto" w:fill="F8F9FB"/>
        <w:spacing w:after="150" w:afterAutospacing="0"/>
      </w:pPr>
      <w:r>
        <w:rPr>
          <w:b/>
          <w:bCs/>
        </w:rPr>
        <w:t>14:30 Старая Тульская аптека</w:t>
      </w:r>
    </w:p>
    <w:p w14:paraId="11F4AA0F" w14:textId="77777777" w:rsidR="00045E55" w:rsidRDefault="00045E55" w:rsidP="00045E55">
      <w:pPr>
        <w:pStyle w:val="ac"/>
        <w:shd w:val="clear" w:color="auto" w:fill="F8F9FB"/>
        <w:spacing w:after="150" w:afterAutospacing="0"/>
      </w:pPr>
      <w:r>
        <w:t xml:space="preserve">Настоящее путешествие во времени ждёт ребят в музее, где сохранён интерьер аптеки конца XIX века. Дети смогут разгадать загадки прошлых времён, узнав, какими были лекарства и рецепты раньше. А </w:t>
      </w:r>
      <w:proofErr w:type="gramStart"/>
      <w:r>
        <w:t>так же</w:t>
      </w:r>
      <w:proofErr w:type="gramEnd"/>
      <w:r>
        <w:t xml:space="preserve"> сделают духи своими руками Мультимедийная экскурсия-путешествие по великому прошлому и захватывающему настоящему нашего города.</w:t>
      </w:r>
    </w:p>
    <w:p w14:paraId="722CB72C" w14:textId="77777777" w:rsidR="00045E55" w:rsidRDefault="00045E55" w:rsidP="00045E55">
      <w:pPr>
        <w:pStyle w:val="ac"/>
        <w:shd w:val="clear" w:color="auto" w:fill="F8F9FB"/>
        <w:spacing w:after="150" w:afterAutospacing="0"/>
      </w:pPr>
      <w:r>
        <w:rPr>
          <w:i/>
          <w:iCs/>
        </w:rPr>
        <w:t>Окончание транспортного обслуживания</w:t>
      </w:r>
    </w:p>
    <w:p w14:paraId="387BF5E4" w14:textId="77777777" w:rsidR="00045E55" w:rsidRDefault="00045E55" w:rsidP="00045E55">
      <w:pPr>
        <w:shd w:val="clear" w:color="auto" w:fill="F8F9FB"/>
        <w:spacing w:before="100" w:beforeAutospacing="1" w:after="150"/>
      </w:pPr>
      <w:r>
        <w:rPr>
          <w:b/>
          <w:bCs/>
        </w:rPr>
        <w:t>16:00 Экскурсия «Тула — мастерская России» в творческом кластере Октава.</w:t>
      </w:r>
      <w:r>
        <w:br/>
        <w:t xml:space="preserve">Экскурсия посвящена идентичности города как промышленного сердца России, поиску качеств, которые с одной стороны объединяют, а с другой отличают туляков от жителей других городов. Она покажет, как отразились смекалка, изобретательность и трудолюбие туляков в темах «Промышленность», «Мастерство», «Наука», «Звук», «Книги» и «Город». Гости музея узнают, как Тула стала индустриальным центром; как связаны пряник, оружие, самовар и промышленность; что такое тульский культурный ДНК и почему Тула — мастерская России. Рассказчики экскурсии − современная жительница Тулы Маша и ее помощник, </w:t>
      </w:r>
      <w:proofErr w:type="spellStart"/>
      <w:r>
        <w:t>нейросеть</w:t>
      </w:r>
      <w:proofErr w:type="spellEnd"/>
      <w:r>
        <w:t xml:space="preserve"> Снегирь. Они поведают участникам об изобретениях тульских мастеров, идеях молодых </w:t>
      </w:r>
      <w:proofErr w:type="spellStart"/>
      <w:r>
        <w:t>инноваторов</w:t>
      </w:r>
      <w:proofErr w:type="spellEnd"/>
      <w:r>
        <w:t xml:space="preserve"> и их проектах</w:t>
      </w:r>
    </w:p>
    <w:p w14:paraId="0694FCAE" w14:textId="77777777" w:rsidR="00045E55" w:rsidRDefault="00045E55" w:rsidP="00045E55">
      <w:pPr>
        <w:shd w:val="clear" w:color="auto" w:fill="F8F9FB"/>
        <w:spacing w:before="100" w:beforeAutospacing="1" w:after="150"/>
      </w:pPr>
      <w:r>
        <w:t>17:00 Окончание экскурсии в центре города</w:t>
      </w:r>
    </w:p>
    <w:p w14:paraId="1CAE5251" w14:textId="77777777" w:rsidR="00045E55" w:rsidRDefault="00045E55" w:rsidP="00045E55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lastRenderedPageBreak/>
        <w:t xml:space="preserve">Стоимость, </w:t>
      </w:r>
      <w:proofErr w:type="spellStart"/>
      <w:r>
        <w:rPr>
          <w:sz w:val="33"/>
          <w:szCs w:val="33"/>
        </w:rPr>
        <w:t>руб</w:t>
      </w:r>
      <w:proofErr w:type="spellEnd"/>
      <w:r>
        <w:rPr>
          <w:sz w:val="33"/>
          <w:szCs w:val="33"/>
        </w:rPr>
        <w:t>/чел</w:t>
      </w:r>
    </w:p>
    <w:tbl>
      <w:tblPr>
        <w:tblW w:w="96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1842"/>
        <w:gridCol w:w="1418"/>
        <w:gridCol w:w="1421"/>
        <w:gridCol w:w="18"/>
      </w:tblGrid>
      <w:tr w:rsidR="00045E55" w14:paraId="6918738F" w14:textId="77777777" w:rsidTr="00045E55">
        <w:trPr>
          <w:gridAfter w:val="1"/>
          <w:wAfter w:w="18" w:type="dxa"/>
        </w:trPr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66989C41" w14:textId="77777777" w:rsidR="00045E55" w:rsidRDefault="00045E55">
            <w:pPr>
              <w:pStyle w:val="ac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Размещение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07AF579D" w14:textId="77777777" w:rsidR="00045E55" w:rsidRDefault="00045E55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Тип питания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6CC0C805" w14:textId="77777777" w:rsidR="00045E55" w:rsidRDefault="00045E55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2-местное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AC66B8A" w14:textId="77777777" w:rsidR="00045E55" w:rsidRDefault="00045E55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1-местное</w:t>
            </w:r>
          </w:p>
        </w:tc>
      </w:tr>
      <w:tr w:rsidR="00045E55" w14:paraId="4DEC0DCE" w14:textId="77777777" w:rsidTr="00045E55">
        <w:trPr>
          <w:gridAfter w:val="1"/>
          <w:wAfter w:w="18" w:type="dxa"/>
        </w:trPr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17EE2F9B" w14:textId="15E10151" w:rsidR="005B7F63" w:rsidRPr="00E23B62" w:rsidRDefault="00C516EF" w:rsidP="005B7F63">
            <w:pPr>
              <w:pStyle w:val="ac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Отели 2-3 *</w:t>
            </w:r>
            <w:r>
              <w:rPr>
                <w:sz w:val="21"/>
                <w:szCs w:val="21"/>
              </w:rPr>
              <w:br/>
            </w:r>
            <w:bookmarkStart w:id="0" w:name="_GoBack"/>
            <w:bookmarkEnd w:id="0"/>
            <w:r w:rsidR="00045E55">
              <w:rPr>
                <w:sz w:val="21"/>
                <w:szCs w:val="21"/>
              </w:rPr>
              <w:t xml:space="preserve">Подворье, </w:t>
            </w:r>
            <w:r w:rsidR="005B7F63" w:rsidRPr="00E23B62">
              <w:rPr>
                <w:rFonts w:ascii="Arial" w:hAnsi="Arial" w:cs="Arial"/>
                <w:caps/>
                <w:color w:val="475669"/>
                <w:sz w:val="18"/>
                <w:szCs w:val="18"/>
                <w:shd w:val="clear" w:color="auto" w:fill="EEEEEE"/>
              </w:rPr>
              <w:t xml:space="preserve">№ реестровой записи </w:t>
            </w:r>
            <w:hyperlink r:id="rId7" w:tgtFrame="_blank" w:history="1">
              <w:r w:rsidR="005B7F63" w:rsidRPr="00E23B62">
                <w:rPr>
                  <w:rFonts w:ascii="Arial" w:hAnsi="Arial" w:cs="Arial"/>
                  <w:color w:val="318CC6"/>
                  <w:sz w:val="18"/>
                  <w:szCs w:val="18"/>
                  <w:u w:val="single"/>
                  <w:bdr w:val="none" w:sz="0" w:space="0" w:color="auto" w:frame="1"/>
                  <w:shd w:val="clear" w:color="auto" w:fill="EEEEEE"/>
                </w:rPr>
                <w:t>С712024001391</w:t>
              </w:r>
            </w:hyperlink>
          </w:p>
          <w:p w14:paraId="6A161A66" w14:textId="132081A0" w:rsidR="00045E55" w:rsidRDefault="00045E55" w:rsidP="005B7F63">
            <w:pPr>
              <w:pStyle w:val="ac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6CFFB902" w14:textId="77777777" w:rsidR="00045E55" w:rsidRDefault="00045E55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завтрак - </w:t>
            </w:r>
            <w:r>
              <w:rPr>
                <w:rStyle w:val="mce-nbsp-wrap"/>
                <w:sz w:val="21"/>
                <w:szCs w:val="21"/>
              </w:rPr>
              <w:t>   </w:t>
            </w:r>
            <w:r>
              <w:rPr>
                <w:sz w:val="21"/>
                <w:szCs w:val="21"/>
              </w:rPr>
              <w:t>накрытие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29696888" w14:textId="77777777" w:rsidR="00045E55" w:rsidRDefault="00045E55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12 900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4BDBE4F9" w14:textId="77777777" w:rsidR="00045E55" w:rsidRDefault="00045E55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15 900</w:t>
            </w:r>
          </w:p>
        </w:tc>
      </w:tr>
      <w:tr w:rsidR="00045E55" w14:paraId="7DEE4AFE" w14:textId="77777777" w:rsidTr="00045E55">
        <w:trPr>
          <w:gridAfter w:val="1"/>
          <w:wAfter w:w="18" w:type="dxa"/>
        </w:trPr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7F9D7661" w14:textId="4C023518" w:rsidR="005B7F63" w:rsidRDefault="00045E55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Отели 4* (Центр, </w:t>
            </w:r>
            <w:proofErr w:type="spellStart"/>
            <w:r>
              <w:rPr>
                <w:sz w:val="21"/>
                <w:szCs w:val="21"/>
              </w:rPr>
              <w:t>Амакс</w:t>
            </w:r>
            <w:proofErr w:type="spellEnd"/>
            <w:proofErr w:type="gramStart"/>
            <w:r>
              <w:rPr>
                <w:sz w:val="21"/>
                <w:szCs w:val="21"/>
              </w:rPr>
              <w:t>,</w:t>
            </w:r>
            <w:r w:rsidR="005B7F63">
              <w:rPr>
                <w:sz w:val="21"/>
                <w:szCs w:val="21"/>
              </w:rPr>
              <w:t xml:space="preserve">) </w:t>
            </w:r>
            <w:r>
              <w:rPr>
                <w:sz w:val="21"/>
                <w:szCs w:val="21"/>
              </w:rPr>
              <w:t xml:space="preserve"> </w:t>
            </w:r>
            <w:r w:rsidR="005B7F63" w:rsidRPr="00E23B62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="005B7F63" w:rsidRPr="00E23B62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712025003987</w:t>
            </w:r>
            <w:r w:rsidR="005B7F63" w:rsidRPr="00E23B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— номер реестровой записи </w:t>
            </w:r>
          </w:p>
          <w:p w14:paraId="73DA8082" w14:textId="33D7AA0F" w:rsidR="00045E55" w:rsidRDefault="00045E55" w:rsidP="005B7F63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София </w:t>
            </w:r>
            <w:r w:rsidR="005B7F63" w:rsidRPr="002D028D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С712025007069</w:t>
            </w:r>
            <w:r w:rsidR="005B7F63" w:rsidRPr="002D028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— реестровый номер</w:t>
            </w:r>
            <w:r w:rsidR="005B7F63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="005B7F63">
              <w:rPr>
                <w:rStyle w:val="mce-nbsp-wrap"/>
                <w:sz w:val="21"/>
                <w:szCs w:val="21"/>
              </w:rPr>
              <w:t>  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2080F1EA" w14:textId="77777777" w:rsidR="00045E55" w:rsidRDefault="00045E55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шведский стол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0DCD6D10" w14:textId="77777777" w:rsidR="00045E55" w:rsidRDefault="00045E55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15 100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1CDDA421" w14:textId="77777777" w:rsidR="00045E55" w:rsidRDefault="00045E55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20 100</w:t>
            </w:r>
          </w:p>
        </w:tc>
      </w:tr>
      <w:tr w:rsidR="00045E55" w14:paraId="5D8FA25F" w14:textId="77777777" w:rsidTr="00045E55">
        <w:tc>
          <w:tcPr>
            <w:tcW w:w="965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9BFFDA4" w14:textId="77777777" w:rsidR="00045E55" w:rsidRDefault="00045E55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пакет без проживания</w:t>
            </w:r>
          </w:p>
          <w:p w14:paraId="157250BA" w14:textId="77777777" w:rsidR="00045E55" w:rsidRDefault="00045E55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9400 </w:t>
            </w:r>
            <w:proofErr w:type="spellStart"/>
            <w:r>
              <w:rPr>
                <w:sz w:val="21"/>
                <w:szCs w:val="21"/>
              </w:rPr>
              <w:t>руб</w:t>
            </w:r>
            <w:proofErr w:type="spellEnd"/>
            <w:r>
              <w:rPr>
                <w:sz w:val="21"/>
                <w:szCs w:val="21"/>
              </w:rPr>
              <w:t>/чел</w:t>
            </w:r>
          </w:p>
        </w:tc>
      </w:tr>
      <w:tr w:rsidR="00045E55" w14:paraId="190AAD2D" w14:textId="77777777" w:rsidTr="00045E55">
        <w:tc>
          <w:tcPr>
            <w:tcW w:w="965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6A54F631" w14:textId="77777777" w:rsidR="00045E55" w:rsidRDefault="00045E55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Скидка детям</w:t>
            </w:r>
          </w:p>
          <w:p w14:paraId="5875B447" w14:textId="77777777" w:rsidR="00045E55" w:rsidRDefault="00045E55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14 лет - </w:t>
            </w:r>
            <w:proofErr w:type="gramStart"/>
            <w:r>
              <w:rPr>
                <w:sz w:val="21"/>
                <w:szCs w:val="21"/>
              </w:rPr>
              <w:t>750 ₽,</w:t>
            </w:r>
            <w:proofErr w:type="gramEnd"/>
          </w:p>
          <w:p w14:paraId="3691F903" w14:textId="77777777" w:rsidR="00045E55" w:rsidRDefault="00045E55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детям от 14 до 17 лет - 550 ₽</w:t>
            </w:r>
          </w:p>
        </w:tc>
      </w:tr>
    </w:tbl>
    <w:p w14:paraId="49A25CF5" w14:textId="77777777" w:rsidR="00045E55" w:rsidRDefault="00045E55" w:rsidP="00045E55">
      <w:pPr>
        <w:pStyle w:val="3"/>
        <w:spacing w:before="0"/>
        <w:rPr>
          <w:rFonts w:ascii="Times New Roman" w:hAnsi="Times New Roman" w:cs="Times New Roman"/>
          <w:sz w:val="27"/>
          <w:szCs w:val="27"/>
        </w:rPr>
      </w:pPr>
      <w:r>
        <w:t>В стоимость входит</w:t>
      </w:r>
    </w:p>
    <w:p w14:paraId="74D4F306" w14:textId="77777777" w:rsidR="00045E55" w:rsidRDefault="00045E55" w:rsidP="00045E55">
      <w:pPr>
        <w:numPr>
          <w:ilvl w:val="0"/>
          <w:numId w:val="7"/>
        </w:numPr>
        <w:spacing w:before="100" w:beforeAutospacing="1" w:after="100" w:afterAutospacing="1"/>
      </w:pPr>
      <w:r>
        <w:t>услуги гида-экскурсовода</w:t>
      </w:r>
    </w:p>
    <w:p w14:paraId="287C2D16" w14:textId="77777777" w:rsidR="00045E55" w:rsidRDefault="00045E55" w:rsidP="00045E55">
      <w:pPr>
        <w:numPr>
          <w:ilvl w:val="0"/>
          <w:numId w:val="7"/>
        </w:numPr>
        <w:spacing w:before="100" w:beforeAutospacing="1" w:after="100" w:afterAutospacing="1"/>
      </w:pPr>
      <w:r>
        <w:t>экскурсии по объектам посещения с входными билетами</w:t>
      </w:r>
    </w:p>
    <w:p w14:paraId="3EDA5ADE" w14:textId="77777777" w:rsidR="00045E55" w:rsidRDefault="00045E55" w:rsidP="00045E55">
      <w:pPr>
        <w:numPr>
          <w:ilvl w:val="0"/>
          <w:numId w:val="7"/>
        </w:numPr>
        <w:spacing w:before="100" w:beforeAutospacing="1" w:after="100" w:afterAutospacing="1"/>
      </w:pPr>
      <w:r>
        <w:t>транспортное обслуживание 1 день</w:t>
      </w:r>
    </w:p>
    <w:p w14:paraId="59DCC120" w14:textId="77777777" w:rsidR="00045E55" w:rsidRDefault="00045E55" w:rsidP="00045E55">
      <w:pPr>
        <w:numPr>
          <w:ilvl w:val="0"/>
          <w:numId w:val="7"/>
        </w:numPr>
        <w:spacing w:before="100" w:beforeAutospacing="1" w:after="100" w:afterAutospacing="1"/>
      </w:pPr>
      <w:r>
        <w:t>проживание в гостинице 1 ночь (если выбран тариф с проживанием)</w:t>
      </w:r>
    </w:p>
    <w:p w14:paraId="04E9D799" w14:textId="77777777" w:rsidR="00045E55" w:rsidRDefault="00045E55" w:rsidP="00045E55">
      <w:pPr>
        <w:numPr>
          <w:ilvl w:val="0"/>
          <w:numId w:val="7"/>
        </w:numPr>
        <w:spacing w:before="100" w:beforeAutospacing="1" w:after="100" w:afterAutospacing="1"/>
      </w:pPr>
      <w:r>
        <w:t>питание - завтрак</w:t>
      </w:r>
    </w:p>
    <w:p w14:paraId="1A00BC6F" w14:textId="77777777" w:rsidR="00045E55" w:rsidRDefault="00045E55" w:rsidP="00045E55">
      <w:pPr>
        <w:pStyle w:val="3"/>
        <w:spacing w:before="0"/>
      </w:pPr>
      <w:r>
        <w:t>Дополнительно оплачивается</w:t>
      </w:r>
    </w:p>
    <w:p w14:paraId="2949BC7A" w14:textId="77777777" w:rsidR="00045E55" w:rsidRDefault="00045E55" w:rsidP="00045E55">
      <w:pPr>
        <w:pStyle w:val="ac"/>
      </w:pPr>
      <w:r>
        <w:t>личные расходы услуги, не включенные в стоимость</w:t>
      </w:r>
    </w:p>
    <w:p w14:paraId="0CD0591C" w14:textId="77777777" w:rsidR="00045E55" w:rsidRDefault="00045E55" w:rsidP="00045E55">
      <w:pPr>
        <w:shd w:val="clear" w:color="auto" w:fill="FFECEC"/>
        <w:jc w:val="center"/>
        <w:rPr>
          <w:rFonts w:ascii="Open Sans" w:hAnsi="Open Sans" w:cs="Open Sans"/>
          <w:color w:val="C62828"/>
          <w:sz w:val="27"/>
          <w:szCs w:val="27"/>
        </w:rPr>
      </w:pPr>
      <w:r>
        <w:rPr>
          <w:rFonts w:ascii="Open Sans" w:hAnsi="Open Sans" w:cs="Open Sans"/>
          <w:color w:val="C62828"/>
          <w:sz w:val="27"/>
          <w:szCs w:val="27"/>
        </w:rPr>
        <w:t>Организатор оставляет за собой право вносить изменения в программу с сохранением объема обслуживания. Время и порядок посещения объектов могут быть изменены. Время отправления и прибытия может меняться в зависимости от ситуации на дороге.</w:t>
      </w:r>
    </w:p>
    <w:p w14:paraId="45C7108A" w14:textId="5DFD513B" w:rsidR="00777B69" w:rsidRPr="00045E55" w:rsidRDefault="00777B69" w:rsidP="00045E55"/>
    <w:sectPr w:rsidR="00777B69" w:rsidRPr="00045E55" w:rsidSect="00DB5A84">
      <w:headerReference w:type="default" r:id="rId8"/>
      <w:pgSz w:w="11906" w:h="16838"/>
      <w:pgMar w:top="1134" w:right="74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9D516" w14:textId="77777777" w:rsidR="005741A5" w:rsidRDefault="005741A5">
      <w:r>
        <w:separator/>
      </w:r>
    </w:p>
  </w:endnote>
  <w:endnote w:type="continuationSeparator" w:id="0">
    <w:p w14:paraId="071A4AFB" w14:textId="77777777" w:rsidR="005741A5" w:rsidRDefault="0057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7D875" w14:textId="77777777" w:rsidR="005741A5" w:rsidRDefault="005741A5">
      <w:r>
        <w:separator/>
      </w:r>
    </w:p>
  </w:footnote>
  <w:footnote w:type="continuationSeparator" w:id="0">
    <w:p w14:paraId="4E610D31" w14:textId="77777777" w:rsidR="005741A5" w:rsidRDefault="00574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ED0F0" w14:textId="6B7213F7" w:rsidR="00B23D96" w:rsidRDefault="00B23D96" w:rsidP="002731B6">
    <w:pPr>
      <w:pStyle w:val="a3"/>
      <w:pBdr>
        <w:bottom w:val="single" w:sz="6" w:space="8" w:color="auto"/>
      </w:pBdr>
      <w:jc w:val="center"/>
    </w:pPr>
  </w:p>
  <w:p w14:paraId="25D84A1F" w14:textId="77777777" w:rsidR="00510AC6" w:rsidRDefault="00510AC6" w:rsidP="00C55C5A">
    <w:pPr>
      <w:jc w:val="center"/>
      <w:rPr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C00"/>
    <w:multiLevelType w:val="multilevel"/>
    <w:tmpl w:val="8E4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E5897"/>
    <w:multiLevelType w:val="multilevel"/>
    <w:tmpl w:val="DCA0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A5F56"/>
    <w:multiLevelType w:val="multilevel"/>
    <w:tmpl w:val="F378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C6B17"/>
    <w:multiLevelType w:val="multilevel"/>
    <w:tmpl w:val="60C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010CD"/>
    <w:multiLevelType w:val="multilevel"/>
    <w:tmpl w:val="811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A70A0"/>
    <w:multiLevelType w:val="multilevel"/>
    <w:tmpl w:val="032C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53BAC"/>
    <w:multiLevelType w:val="hybridMultilevel"/>
    <w:tmpl w:val="681C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A037F"/>
    <w:multiLevelType w:val="multilevel"/>
    <w:tmpl w:val="9492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B6"/>
    <w:rsid w:val="00002553"/>
    <w:rsid w:val="00004C9B"/>
    <w:rsid w:val="00011401"/>
    <w:rsid w:val="000261CC"/>
    <w:rsid w:val="000331BA"/>
    <w:rsid w:val="00045E55"/>
    <w:rsid w:val="00047609"/>
    <w:rsid w:val="00052F0A"/>
    <w:rsid w:val="000576E7"/>
    <w:rsid w:val="00075C31"/>
    <w:rsid w:val="00076FED"/>
    <w:rsid w:val="00081835"/>
    <w:rsid w:val="000927DC"/>
    <w:rsid w:val="000931FD"/>
    <w:rsid w:val="000A07FE"/>
    <w:rsid w:val="000A3271"/>
    <w:rsid w:val="000A365B"/>
    <w:rsid w:val="000A3B52"/>
    <w:rsid w:val="000B3858"/>
    <w:rsid w:val="000C160A"/>
    <w:rsid w:val="000C2E16"/>
    <w:rsid w:val="000C6809"/>
    <w:rsid w:val="000D1677"/>
    <w:rsid w:val="000D18F9"/>
    <w:rsid w:val="000D1968"/>
    <w:rsid w:val="000D6D53"/>
    <w:rsid w:val="000E00CF"/>
    <w:rsid w:val="000F2D9C"/>
    <w:rsid w:val="000F5410"/>
    <w:rsid w:val="000F6B42"/>
    <w:rsid w:val="00110A76"/>
    <w:rsid w:val="00110F73"/>
    <w:rsid w:val="00112A80"/>
    <w:rsid w:val="0012080B"/>
    <w:rsid w:val="00163605"/>
    <w:rsid w:val="001642F7"/>
    <w:rsid w:val="001709F1"/>
    <w:rsid w:val="00182133"/>
    <w:rsid w:val="00187CFD"/>
    <w:rsid w:val="00190FAD"/>
    <w:rsid w:val="00191E2A"/>
    <w:rsid w:val="001921C4"/>
    <w:rsid w:val="0019671C"/>
    <w:rsid w:val="001975A8"/>
    <w:rsid w:val="001C2007"/>
    <w:rsid w:val="001C38B9"/>
    <w:rsid w:val="001C44F6"/>
    <w:rsid w:val="001E37A3"/>
    <w:rsid w:val="001E47F5"/>
    <w:rsid w:val="001E5655"/>
    <w:rsid w:val="001E5862"/>
    <w:rsid w:val="001E7EA9"/>
    <w:rsid w:val="001F37C9"/>
    <w:rsid w:val="001F41D5"/>
    <w:rsid w:val="002017A9"/>
    <w:rsid w:val="00202ACE"/>
    <w:rsid w:val="00203181"/>
    <w:rsid w:val="00203415"/>
    <w:rsid w:val="00207734"/>
    <w:rsid w:val="00222C25"/>
    <w:rsid w:val="00234AF5"/>
    <w:rsid w:val="002430F9"/>
    <w:rsid w:val="00254BBD"/>
    <w:rsid w:val="002731B6"/>
    <w:rsid w:val="00277320"/>
    <w:rsid w:val="00280036"/>
    <w:rsid w:val="00281C47"/>
    <w:rsid w:val="00290FB5"/>
    <w:rsid w:val="00291E20"/>
    <w:rsid w:val="00294A86"/>
    <w:rsid w:val="00296AC3"/>
    <w:rsid w:val="002971B9"/>
    <w:rsid w:val="002B5E7B"/>
    <w:rsid w:val="002C0B85"/>
    <w:rsid w:val="002C10BB"/>
    <w:rsid w:val="002D5673"/>
    <w:rsid w:val="002D6859"/>
    <w:rsid w:val="002E1820"/>
    <w:rsid w:val="002E7615"/>
    <w:rsid w:val="002F498D"/>
    <w:rsid w:val="00300C7D"/>
    <w:rsid w:val="0031436F"/>
    <w:rsid w:val="0031447D"/>
    <w:rsid w:val="003165B6"/>
    <w:rsid w:val="00321824"/>
    <w:rsid w:val="00326DA5"/>
    <w:rsid w:val="00327531"/>
    <w:rsid w:val="00331FF1"/>
    <w:rsid w:val="003505F5"/>
    <w:rsid w:val="00363043"/>
    <w:rsid w:val="00370F0E"/>
    <w:rsid w:val="00373557"/>
    <w:rsid w:val="00375F3B"/>
    <w:rsid w:val="00376CDC"/>
    <w:rsid w:val="0038183E"/>
    <w:rsid w:val="003870FD"/>
    <w:rsid w:val="003931B7"/>
    <w:rsid w:val="00393467"/>
    <w:rsid w:val="003952A4"/>
    <w:rsid w:val="00395A95"/>
    <w:rsid w:val="0039759E"/>
    <w:rsid w:val="003A233A"/>
    <w:rsid w:val="003A58D7"/>
    <w:rsid w:val="003A6B29"/>
    <w:rsid w:val="003A7A02"/>
    <w:rsid w:val="003C0D65"/>
    <w:rsid w:val="003C20F2"/>
    <w:rsid w:val="003D3C8B"/>
    <w:rsid w:val="003E1AD2"/>
    <w:rsid w:val="003F0CF8"/>
    <w:rsid w:val="003F58F2"/>
    <w:rsid w:val="00411E1A"/>
    <w:rsid w:val="00412EF9"/>
    <w:rsid w:val="004175ED"/>
    <w:rsid w:val="00424DEF"/>
    <w:rsid w:val="00431986"/>
    <w:rsid w:val="0043407A"/>
    <w:rsid w:val="004410F5"/>
    <w:rsid w:val="00441139"/>
    <w:rsid w:val="00446EF3"/>
    <w:rsid w:val="004471F6"/>
    <w:rsid w:val="00451F18"/>
    <w:rsid w:val="0045496A"/>
    <w:rsid w:val="0045566E"/>
    <w:rsid w:val="00461F10"/>
    <w:rsid w:val="004701D6"/>
    <w:rsid w:val="00472790"/>
    <w:rsid w:val="0047328C"/>
    <w:rsid w:val="0048157F"/>
    <w:rsid w:val="00486AA8"/>
    <w:rsid w:val="00494905"/>
    <w:rsid w:val="004A1B5C"/>
    <w:rsid w:val="004B1780"/>
    <w:rsid w:val="004B6B60"/>
    <w:rsid w:val="004C70B1"/>
    <w:rsid w:val="004D091A"/>
    <w:rsid w:val="004F00F4"/>
    <w:rsid w:val="004F3CEA"/>
    <w:rsid w:val="00501D93"/>
    <w:rsid w:val="00503FA5"/>
    <w:rsid w:val="00504C2D"/>
    <w:rsid w:val="00510AC6"/>
    <w:rsid w:val="00511E76"/>
    <w:rsid w:val="00513C84"/>
    <w:rsid w:val="00532776"/>
    <w:rsid w:val="00540B98"/>
    <w:rsid w:val="00544106"/>
    <w:rsid w:val="00556D74"/>
    <w:rsid w:val="00561A19"/>
    <w:rsid w:val="00562444"/>
    <w:rsid w:val="00563408"/>
    <w:rsid w:val="005640D1"/>
    <w:rsid w:val="005713E0"/>
    <w:rsid w:val="0057236B"/>
    <w:rsid w:val="005741A5"/>
    <w:rsid w:val="0057655B"/>
    <w:rsid w:val="00584DC1"/>
    <w:rsid w:val="0058610D"/>
    <w:rsid w:val="0058788C"/>
    <w:rsid w:val="005924EF"/>
    <w:rsid w:val="0059295A"/>
    <w:rsid w:val="00595120"/>
    <w:rsid w:val="005B0646"/>
    <w:rsid w:val="005B0EE4"/>
    <w:rsid w:val="005B4097"/>
    <w:rsid w:val="005B53B0"/>
    <w:rsid w:val="005B6AF3"/>
    <w:rsid w:val="005B7F63"/>
    <w:rsid w:val="005C6120"/>
    <w:rsid w:val="005D6727"/>
    <w:rsid w:val="005E03A1"/>
    <w:rsid w:val="005E49F8"/>
    <w:rsid w:val="005F047A"/>
    <w:rsid w:val="005F3E1B"/>
    <w:rsid w:val="005F4A41"/>
    <w:rsid w:val="005F60D3"/>
    <w:rsid w:val="00604F1D"/>
    <w:rsid w:val="00605C96"/>
    <w:rsid w:val="00611DB7"/>
    <w:rsid w:val="00614AB6"/>
    <w:rsid w:val="0061532F"/>
    <w:rsid w:val="00622B25"/>
    <w:rsid w:val="0062451F"/>
    <w:rsid w:val="00634B46"/>
    <w:rsid w:val="0063552C"/>
    <w:rsid w:val="006361EC"/>
    <w:rsid w:val="00653F1D"/>
    <w:rsid w:val="00657DA0"/>
    <w:rsid w:val="0066090D"/>
    <w:rsid w:val="0066334F"/>
    <w:rsid w:val="0066379E"/>
    <w:rsid w:val="00670AEC"/>
    <w:rsid w:val="0068320F"/>
    <w:rsid w:val="006951B2"/>
    <w:rsid w:val="00695681"/>
    <w:rsid w:val="006A01B8"/>
    <w:rsid w:val="006A5870"/>
    <w:rsid w:val="006A68C1"/>
    <w:rsid w:val="006A762F"/>
    <w:rsid w:val="006B5525"/>
    <w:rsid w:val="006C60AA"/>
    <w:rsid w:val="006C698E"/>
    <w:rsid w:val="006E70FB"/>
    <w:rsid w:val="006F2D66"/>
    <w:rsid w:val="006F2E5C"/>
    <w:rsid w:val="006F3B1A"/>
    <w:rsid w:val="006F4119"/>
    <w:rsid w:val="00703365"/>
    <w:rsid w:val="007039EB"/>
    <w:rsid w:val="00717A1F"/>
    <w:rsid w:val="007209B2"/>
    <w:rsid w:val="00721989"/>
    <w:rsid w:val="007224C1"/>
    <w:rsid w:val="00722A1A"/>
    <w:rsid w:val="007303C7"/>
    <w:rsid w:val="007354BB"/>
    <w:rsid w:val="0074226E"/>
    <w:rsid w:val="00746B25"/>
    <w:rsid w:val="007504F4"/>
    <w:rsid w:val="0075070A"/>
    <w:rsid w:val="00753A90"/>
    <w:rsid w:val="00762C2F"/>
    <w:rsid w:val="007634FD"/>
    <w:rsid w:val="007658A4"/>
    <w:rsid w:val="00766533"/>
    <w:rsid w:val="0077088D"/>
    <w:rsid w:val="00777632"/>
    <w:rsid w:val="00777B69"/>
    <w:rsid w:val="00780BBF"/>
    <w:rsid w:val="00781B00"/>
    <w:rsid w:val="00782439"/>
    <w:rsid w:val="007828C0"/>
    <w:rsid w:val="00784079"/>
    <w:rsid w:val="00794004"/>
    <w:rsid w:val="007A7A36"/>
    <w:rsid w:val="007B0B46"/>
    <w:rsid w:val="007B1E5E"/>
    <w:rsid w:val="007B48ED"/>
    <w:rsid w:val="007B4E85"/>
    <w:rsid w:val="007D18F2"/>
    <w:rsid w:val="007F1956"/>
    <w:rsid w:val="007F4FEC"/>
    <w:rsid w:val="00824E16"/>
    <w:rsid w:val="00835C53"/>
    <w:rsid w:val="00836331"/>
    <w:rsid w:val="0084178C"/>
    <w:rsid w:val="00842533"/>
    <w:rsid w:val="00844BB9"/>
    <w:rsid w:val="00856773"/>
    <w:rsid w:val="00856DED"/>
    <w:rsid w:val="00861448"/>
    <w:rsid w:val="00862E63"/>
    <w:rsid w:val="00870F06"/>
    <w:rsid w:val="00875CBE"/>
    <w:rsid w:val="00876111"/>
    <w:rsid w:val="0088355A"/>
    <w:rsid w:val="00885ADB"/>
    <w:rsid w:val="00885CC1"/>
    <w:rsid w:val="00890857"/>
    <w:rsid w:val="008B1680"/>
    <w:rsid w:val="008B5F06"/>
    <w:rsid w:val="008C3773"/>
    <w:rsid w:val="008E17CD"/>
    <w:rsid w:val="008E1AE7"/>
    <w:rsid w:val="008E2EF2"/>
    <w:rsid w:val="008F1142"/>
    <w:rsid w:val="00907EB7"/>
    <w:rsid w:val="00912AFB"/>
    <w:rsid w:val="00916476"/>
    <w:rsid w:val="00916BC4"/>
    <w:rsid w:val="00921700"/>
    <w:rsid w:val="00924297"/>
    <w:rsid w:val="00934186"/>
    <w:rsid w:val="009370FA"/>
    <w:rsid w:val="00945E57"/>
    <w:rsid w:val="00954E4A"/>
    <w:rsid w:val="00973B00"/>
    <w:rsid w:val="00973EBB"/>
    <w:rsid w:val="00975220"/>
    <w:rsid w:val="009818EA"/>
    <w:rsid w:val="009927EA"/>
    <w:rsid w:val="00993D17"/>
    <w:rsid w:val="00994167"/>
    <w:rsid w:val="009957B9"/>
    <w:rsid w:val="009A337B"/>
    <w:rsid w:val="009A47AB"/>
    <w:rsid w:val="009A48AF"/>
    <w:rsid w:val="009A4C1A"/>
    <w:rsid w:val="009A561B"/>
    <w:rsid w:val="009A5A98"/>
    <w:rsid w:val="009B5C52"/>
    <w:rsid w:val="009B60D6"/>
    <w:rsid w:val="009C28FD"/>
    <w:rsid w:val="009D2EDB"/>
    <w:rsid w:val="009D6236"/>
    <w:rsid w:val="009F06E8"/>
    <w:rsid w:val="00A03282"/>
    <w:rsid w:val="00A057D1"/>
    <w:rsid w:val="00A100B7"/>
    <w:rsid w:val="00A108FC"/>
    <w:rsid w:val="00A124A7"/>
    <w:rsid w:val="00A231DA"/>
    <w:rsid w:val="00A3200C"/>
    <w:rsid w:val="00A33169"/>
    <w:rsid w:val="00A345E3"/>
    <w:rsid w:val="00A36B87"/>
    <w:rsid w:val="00A444EE"/>
    <w:rsid w:val="00A45861"/>
    <w:rsid w:val="00A46810"/>
    <w:rsid w:val="00A5174E"/>
    <w:rsid w:val="00A526AF"/>
    <w:rsid w:val="00A62A17"/>
    <w:rsid w:val="00A66169"/>
    <w:rsid w:val="00A67E50"/>
    <w:rsid w:val="00A717F3"/>
    <w:rsid w:val="00A77A5F"/>
    <w:rsid w:val="00A8406F"/>
    <w:rsid w:val="00A84399"/>
    <w:rsid w:val="00A858AE"/>
    <w:rsid w:val="00A87F25"/>
    <w:rsid w:val="00A95421"/>
    <w:rsid w:val="00AA031D"/>
    <w:rsid w:val="00AC524E"/>
    <w:rsid w:val="00AD7C18"/>
    <w:rsid w:val="00AE0132"/>
    <w:rsid w:val="00AF26AD"/>
    <w:rsid w:val="00B07AD5"/>
    <w:rsid w:val="00B101D9"/>
    <w:rsid w:val="00B12986"/>
    <w:rsid w:val="00B15E20"/>
    <w:rsid w:val="00B23D96"/>
    <w:rsid w:val="00B32D0B"/>
    <w:rsid w:val="00B3477D"/>
    <w:rsid w:val="00B51EAA"/>
    <w:rsid w:val="00B65190"/>
    <w:rsid w:val="00B671AA"/>
    <w:rsid w:val="00B67D4D"/>
    <w:rsid w:val="00B70E06"/>
    <w:rsid w:val="00B7608F"/>
    <w:rsid w:val="00B80498"/>
    <w:rsid w:val="00B86E3A"/>
    <w:rsid w:val="00B917F2"/>
    <w:rsid w:val="00B930D6"/>
    <w:rsid w:val="00B949AA"/>
    <w:rsid w:val="00BA4809"/>
    <w:rsid w:val="00BB4FD9"/>
    <w:rsid w:val="00BB7AFC"/>
    <w:rsid w:val="00BC771C"/>
    <w:rsid w:val="00BD55E6"/>
    <w:rsid w:val="00BD72E5"/>
    <w:rsid w:val="00BE0256"/>
    <w:rsid w:val="00BF28B6"/>
    <w:rsid w:val="00BF439B"/>
    <w:rsid w:val="00C04921"/>
    <w:rsid w:val="00C13359"/>
    <w:rsid w:val="00C16B9D"/>
    <w:rsid w:val="00C170A4"/>
    <w:rsid w:val="00C20C4B"/>
    <w:rsid w:val="00C219DB"/>
    <w:rsid w:val="00C229A4"/>
    <w:rsid w:val="00C24C87"/>
    <w:rsid w:val="00C255D6"/>
    <w:rsid w:val="00C25635"/>
    <w:rsid w:val="00C37312"/>
    <w:rsid w:val="00C516EF"/>
    <w:rsid w:val="00C534EE"/>
    <w:rsid w:val="00C54705"/>
    <w:rsid w:val="00C55C5A"/>
    <w:rsid w:val="00C56530"/>
    <w:rsid w:val="00C56E14"/>
    <w:rsid w:val="00C70823"/>
    <w:rsid w:val="00C804BB"/>
    <w:rsid w:val="00C83AF4"/>
    <w:rsid w:val="00CA51AD"/>
    <w:rsid w:val="00CB13F1"/>
    <w:rsid w:val="00CB71E1"/>
    <w:rsid w:val="00CC074B"/>
    <w:rsid w:val="00CC1FB2"/>
    <w:rsid w:val="00CD46B5"/>
    <w:rsid w:val="00CD4FDB"/>
    <w:rsid w:val="00CF462F"/>
    <w:rsid w:val="00CF7A0A"/>
    <w:rsid w:val="00D160A0"/>
    <w:rsid w:val="00D20A1E"/>
    <w:rsid w:val="00D22B7E"/>
    <w:rsid w:val="00D24511"/>
    <w:rsid w:val="00D30F90"/>
    <w:rsid w:val="00D36F09"/>
    <w:rsid w:val="00D54C37"/>
    <w:rsid w:val="00D570CA"/>
    <w:rsid w:val="00D63221"/>
    <w:rsid w:val="00D63B51"/>
    <w:rsid w:val="00D70834"/>
    <w:rsid w:val="00D75B97"/>
    <w:rsid w:val="00D82869"/>
    <w:rsid w:val="00D91A58"/>
    <w:rsid w:val="00D958E8"/>
    <w:rsid w:val="00DB5A84"/>
    <w:rsid w:val="00DE1E5B"/>
    <w:rsid w:val="00DE6924"/>
    <w:rsid w:val="00E02EE5"/>
    <w:rsid w:val="00E17E9B"/>
    <w:rsid w:val="00E20A1D"/>
    <w:rsid w:val="00E20DDB"/>
    <w:rsid w:val="00E401A5"/>
    <w:rsid w:val="00E42E42"/>
    <w:rsid w:val="00E46473"/>
    <w:rsid w:val="00E50258"/>
    <w:rsid w:val="00E505C4"/>
    <w:rsid w:val="00E50FE4"/>
    <w:rsid w:val="00E56996"/>
    <w:rsid w:val="00E57890"/>
    <w:rsid w:val="00E6697B"/>
    <w:rsid w:val="00E758E1"/>
    <w:rsid w:val="00E77A27"/>
    <w:rsid w:val="00E77E58"/>
    <w:rsid w:val="00E827B4"/>
    <w:rsid w:val="00EA0587"/>
    <w:rsid w:val="00EA16F6"/>
    <w:rsid w:val="00EB3C2C"/>
    <w:rsid w:val="00EB3D38"/>
    <w:rsid w:val="00ED0DD9"/>
    <w:rsid w:val="00EE38D0"/>
    <w:rsid w:val="00EE67CB"/>
    <w:rsid w:val="00F022F1"/>
    <w:rsid w:val="00F0526A"/>
    <w:rsid w:val="00F060F6"/>
    <w:rsid w:val="00F0636C"/>
    <w:rsid w:val="00F11F48"/>
    <w:rsid w:val="00F141E3"/>
    <w:rsid w:val="00F1518A"/>
    <w:rsid w:val="00F17F83"/>
    <w:rsid w:val="00F24F7A"/>
    <w:rsid w:val="00F26416"/>
    <w:rsid w:val="00F26B7F"/>
    <w:rsid w:val="00F300BB"/>
    <w:rsid w:val="00F324AB"/>
    <w:rsid w:val="00F4101B"/>
    <w:rsid w:val="00F506BD"/>
    <w:rsid w:val="00F54CD1"/>
    <w:rsid w:val="00F55417"/>
    <w:rsid w:val="00F6501E"/>
    <w:rsid w:val="00F73080"/>
    <w:rsid w:val="00F74E3C"/>
    <w:rsid w:val="00F75D62"/>
    <w:rsid w:val="00F860E4"/>
    <w:rsid w:val="00F93B27"/>
    <w:rsid w:val="00F97496"/>
    <w:rsid w:val="00FA0FF9"/>
    <w:rsid w:val="00FB0705"/>
    <w:rsid w:val="00FB35F1"/>
    <w:rsid w:val="00FC088D"/>
    <w:rsid w:val="00FC797C"/>
    <w:rsid w:val="00FD36EB"/>
    <w:rsid w:val="00FD5BB1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72C76"/>
  <w15:chartTrackingRefBased/>
  <w15:docId w15:val="{AC2D4546-CE29-48F5-8E3F-1C526EF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DB5A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53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95A9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A47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2F49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31B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2731B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63B51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77088D"/>
    <w:rPr>
      <w:color w:val="0000FF"/>
      <w:u w:val="single"/>
    </w:rPr>
  </w:style>
  <w:style w:type="table" w:styleId="a9">
    <w:name w:val="Table Grid"/>
    <w:basedOn w:val="a1"/>
    <w:rsid w:val="00DB5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o">
    <w:name w:val="h2_o"/>
    <w:basedOn w:val="a0"/>
    <w:rsid w:val="009B5C52"/>
  </w:style>
  <w:style w:type="character" w:customStyle="1" w:styleId="delta">
    <w:name w:val="delta"/>
    <w:basedOn w:val="a0"/>
    <w:rsid w:val="003F0CF8"/>
  </w:style>
  <w:style w:type="character" w:customStyle="1" w:styleId="style3">
    <w:name w:val="style3"/>
    <w:basedOn w:val="a0"/>
    <w:rsid w:val="00A8406F"/>
  </w:style>
  <w:style w:type="character" w:customStyle="1" w:styleId="lightblue">
    <w:name w:val="lightblue"/>
    <w:basedOn w:val="a0"/>
    <w:rsid w:val="005B6AF3"/>
  </w:style>
  <w:style w:type="character" w:styleId="aa">
    <w:name w:val="Strong"/>
    <w:uiPriority w:val="22"/>
    <w:qFormat/>
    <w:rsid w:val="00842533"/>
    <w:rPr>
      <w:b/>
      <w:bCs/>
    </w:rPr>
  </w:style>
  <w:style w:type="character" w:styleId="ab">
    <w:name w:val="Emphasis"/>
    <w:uiPriority w:val="20"/>
    <w:qFormat/>
    <w:rsid w:val="00842533"/>
    <w:rPr>
      <w:i/>
      <w:iCs/>
    </w:rPr>
  </w:style>
  <w:style w:type="character" w:customStyle="1" w:styleId="40">
    <w:name w:val="Заголовок 4 Знак"/>
    <w:link w:val="4"/>
    <w:semiHidden/>
    <w:rsid w:val="002F49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style-span">
    <w:name w:val="apple-style-span"/>
    <w:basedOn w:val="a0"/>
    <w:rsid w:val="002F498D"/>
  </w:style>
  <w:style w:type="character" w:customStyle="1" w:styleId="apple-converted-space">
    <w:name w:val="apple-converted-space"/>
    <w:basedOn w:val="a0"/>
    <w:rsid w:val="002F498D"/>
  </w:style>
  <w:style w:type="character" w:customStyle="1" w:styleId="20">
    <w:name w:val="Заголовок 2 Знак"/>
    <w:link w:val="2"/>
    <w:uiPriority w:val="9"/>
    <w:rsid w:val="00B67D4D"/>
    <w:rPr>
      <w:b/>
      <w:bCs/>
      <w:sz w:val="36"/>
      <w:szCs w:val="36"/>
    </w:rPr>
  </w:style>
  <w:style w:type="character" w:customStyle="1" w:styleId="10">
    <w:name w:val="Заголовок 1 Знак"/>
    <w:link w:val="1"/>
    <w:rsid w:val="006153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">
    <w:name w:val="Основной текст 21"/>
    <w:basedOn w:val="a"/>
    <w:rsid w:val="0061532F"/>
    <w:pPr>
      <w:ind w:left="360"/>
    </w:pPr>
    <w:rPr>
      <w:b/>
      <w:sz w:val="32"/>
      <w:szCs w:val="20"/>
    </w:rPr>
  </w:style>
  <w:style w:type="paragraph" w:customStyle="1" w:styleId="11">
    <w:name w:val="Обычный (Интернет)1"/>
    <w:basedOn w:val="a"/>
    <w:rsid w:val="0061532F"/>
    <w:pPr>
      <w:spacing w:before="100" w:after="100"/>
    </w:pPr>
    <w:rPr>
      <w:szCs w:val="20"/>
    </w:rPr>
  </w:style>
  <w:style w:type="paragraph" w:styleId="22">
    <w:name w:val="Body Text 2"/>
    <w:basedOn w:val="a"/>
    <w:link w:val="23"/>
    <w:rsid w:val="0061532F"/>
    <w:rPr>
      <w:rFonts w:ascii="Arial" w:hAnsi="Arial" w:cs="Arial"/>
      <w:b/>
      <w:i/>
      <w:szCs w:val="28"/>
    </w:rPr>
  </w:style>
  <w:style w:type="character" w:customStyle="1" w:styleId="23">
    <w:name w:val="Основной текст 2 Знак"/>
    <w:link w:val="22"/>
    <w:rsid w:val="0061532F"/>
    <w:rPr>
      <w:rFonts w:ascii="Arial" w:hAnsi="Arial" w:cs="Arial"/>
      <w:b/>
      <w:i/>
      <w:sz w:val="24"/>
      <w:szCs w:val="28"/>
    </w:rPr>
  </w:style>
  <w:style w:type="character" w:customStyle="1" w:styleId="claimno">
    <w:name w:val="claim_no"/>
    <w:basedOn w:val="a0"/>
    <w:rsid w:val="0058788C"/>
  </w:style>
  <w:style w:type="paragraph" w:customStyle="1" w:styleId="12">
    <w:name w:val="Обычный (веб)1"/>
    <w:basedOn w:val="a"/>
    <w:uiPriority w:val="99"/>
    <w:unhideWhenUsed/>
    <w:rsid w:val="003505F5"/>
    <w:pPr>
      <w:spacing w:before="100" w:beforeAutospacing="1" w:after="100" w:afterAutospacing="1"/>
    </w:pPr>
  </w:style>
  <w:style w:type="character" w:customStyle="1" w:styleId="a6">
    <w:name w:val="Нижний колонтитул Знак"/>
    <w:link w:val="a5"/>
    <w:uiPriority w:val="99"/>
    <w:rsid w:val="00510AC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C55C5A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9A47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c">
    <w:name w:val="Normal (Web)"/>
    <w:basedOn w:val="a"/>
    <w:uiPriority w:val="99"/>
    <w:unhideWhenUsed/>
    <w:rsid w:val="009A47AB"/>
    <w:pPr>
      <w:spacing w:before="100" w:beforeAutospacing="1" w:after="100" w:afterAutospacing="1"/>
    </w:pPr>
  </w:style>
  <w:style w:type="character" w:customStyle="1" w:styleId="mce-nbsp-wrap">
    <w:name w:val="mce-nbsp-wrap"/>
    <w:basedOn w:val="a0"/>
    <w:rsid w:val="009A47AB"/>
  </w:style>
  <w:style w:type="character" w:customStyle="1" w:styleId="icon">
    <w:name w:val="icon"/>
    <w:basedOn w:val="a0"/>
    <w:rsid w:val="00045E55"/>
  </w:style>
  <w:style w:type="character" w:customStyle="1" w:styleId="tour-pricelabel">
    <w:name w:val="tour-price__label"/>
    <w:basedOn w:val="a0"/>
    <w:rsid w:val="00045E55"/>
  </w:style>
  <w:style w:type="character" w:customStyle="1" w:styleId="tour-pricevalue">
    <w:name w:val="tour-price__value"/>
    <w:basedOn w:val="a0"/>
    <w:rsid w:val="00045E55"/>
  </w:style>
  <w:style w:type="character" w:customStyle="1" w:styleId="tour-imageauthor">
    <w:name w:val="tour-image__author"/>
    <w:basedOn w:val="a0"/>
    <w:rsid w:val="00045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5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1003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569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37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7082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8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67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9234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6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12c1350e-c606-11ef-92da-65c2f649783e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726</Words>
  <Characters>4731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перелету</vt:lpstr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перелету</dc:title>
  <dc:subject/>
  <dc:creator>User</dc:creator>
  <cp:keywords/>
  <cp:lastModifiedBy>Пользователь Windows</cp:lastModifiedBy>
  <cp:revision>8</cp:revision>
  <cp:lastPrinted>2023-07-10T09:40:00Z</cp:lastPrinted>
  <dcterms:created xsi:type="dcterms:W3CDTF">2026-02-06T18:44:00Z</dcterms:created>
  <dcterms:modified xsi:type="dcterms:W3CDTF">2026-03-02T12:09:00Z</dcterms:modified>
</cp:coreProperties>
</file>